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line="360" w:lineRule="auto"/>
        <w:jc w:val="center"/>
        <w:rPr>
          <w:rFonts w:ascii="微软雅黑" w:eastAsia="微软雅黑" w:hAnsi="微软雅黑"/>
          <w:b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/>
          <w:color w:val="00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22pt;margin-top:824pt;margin-left:998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/>
          <w:color w:val="000000"/>
          <w:kern w:val="0"/>
          <w:sz w:val="40"/>
          <w:szCs w:val="40"/>
        </w:rPr>
        <w:t>课时训练(十九)</w:t>
      </w:r>
      <w:r>
        <w:rPr>
          <w:rFonts w:ascii="微软雅黑" w:eastAsia="微软雅黑" w:hAnsi="微软雅黑"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电与磁</w:t>
      </w:r>
    </w:p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(限时：25分钟)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744" name="线.EPS" descr="id:2147491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937924" name="线.EPS" descr="id:21474919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宋体"/>
          <w:color w:val="000000"/>
          <w:kern w:val="0"/>
          <w:szCs w:val="21"/>
        </w:rPr>
        <w:t>林红为了寻找磁极间相互作用的规律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用条形磁铁和小磁针做实验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实验现象如图</w:t>
      </w:r>
      <w:r>
        <w:rPr>
          <w:rFonts w:ascii="Times New Roman" w:hAnsi="Times New Roman"/>
          <w:color w:val="000000"/>
          <w:kern w:val="0"/>
          <w:szCs w:val="21"/>
        </w:rPr>
        <w:t>K19-1</w:t>
      </w:r>
      <w:r>
        <w:rPr>
          <w:rFonts w:ascii="Times New Roman" w:hAnsi="宋体"/>
          <w:color w:val="000000"/>
          <w:kern w:val="0"/>
          <w:szCs w:val="21"/>
        </w:rPr>
        <w:t>所示。据此得出磁极间相互作用的规律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同名磁极相互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异名磁极相互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358900" cy="505460"/>
            <wp:effectExtent l="0" t="0" r="0" b="0"/>
            <wp:docPr id="745" name="18ZX667.EPS" descr="id:2147491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78063" name="18ZX667.EPS" descr="id:21474919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50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连云港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将小磁针放在磁场中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小磁针静止时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极所指的方向规定为该点的磁场方向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磁场越强的地方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磁感线分布越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K19-2</w:t>
      </w:r>
      <w:r>
        <w:rPr>
          <w:rFonts w:ascii="Times New Roman" w:hAnsi="宋体"/>
          <w:color w:val="000000"/>
          <w:kern w:val="0"/>
          <w:szCs w:val="21"/>
        </w:rPr>
        <w:t>所示的司南是我国的四大发明之一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古文《论衡》中记载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司南之杓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用途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宋体"/>
          <w:color w:val="000000"/>
          <w:kern w:val="0"/>
          <w:szCs w:val="21"/>
        </w:rPr>
        <w:t>投之于地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其柢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握柄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指南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。司南静止时能指南北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说明地球周围存在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司南的握柄应为该磁体的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“N”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“S”)</w:t>
      </w:r>
      <w:r>
        <w:rPr>
          <w:rFonts w:ascii="Times New Roman" w:hAnsi="宋体"/>
          <w:color w:val="000000"/>
          <w:kern w:val="0"/>
          <w:szCs w:val="21"/>
        </w:rPr>
        <w:t>极。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42035" cy="462915"/>
            <wp:effectExtent l="0" t="0" r="0" b="0"/>
            <wp:docPr id="746" name="18ZX180.EPS" descr="id:2147491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134624" name="18ZX180.EPS" descr="id:21474919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4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成都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K19-3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用细线悬挂的磁体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宋体"/>
          <w:color w:val="000000"/>
          <w:kern w:val="0"/>
          <w:szCs w:val="21"/>
        </w:rPr>
        <w:t>磁极未知。当闭合开关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磁体的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端与通电螺线管左端相互排斥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端是磁体的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极。断开开关</w:t>
      </w:r>
      <w:r>
        <w:rPr>
          <w:rFonts w:ascii="Times New Roman" w:hAnsi="Times New Roman"/>
          <w:color w:val="000000"/>
          <w:kern w:val="0"/>
          <w:szCs w:val="21"/>
        </w:rPr>
        <w:t>S，</w:t>
      </w:r>
      <w:r>
        <w:rPr>
          <w:rFonts w:ascii="Times New Roman" w:hAnsi="宋体"/>
          <w:color w:val="000000"/>
          <w:kern w:val="0"/>
          <w:szCs w:val="21"/>
        </w:rPr>
        <w:t>磁体静止时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端会指向地理的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北方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南方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71930" cy="764540"/>
            <wp:effectExtent l="0" t="0" r="0" b="0"/>
            <wp:docPr id="747" name="20WLZT166.EPS" descr="id:2147491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283509" name="20WLZT166.EPS" descr="id:21474919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04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咸宁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K19-4</w:t>
      </w:r>
      <w:r>
        <w:rPr>
          <w:rFonts w:ascii="Times New Roman" w:hAnsi="宋体"/>
          <w:color w:val="000000"/>
          <w:kern w:val="0"/>
          <w:szCs w:val="21"/>
        </w:rPr>
        <w:t>所示的电路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接到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电磁铁左端为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小磁针静止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端是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极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将开关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由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拨到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调节滑动变阻器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使电流表示数不变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则电磁铁的磁性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增强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减弱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20445" cy="758825"/>
            <wp:effectExtent l="19050" t="0" r="7740" b="0"/>
            <wp:docPr id="748" name="JX-152.EPS" descr="id:2147491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969413" name="JX-152.EPS" descr="id:21474919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0960" cy="75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K19-4</w:t>
      </w:r>
    </w:p>
    <w:p>
      <w:pPr>
        <w:widowControl/>
        <w:spacing w:line="360" w:lineRule="auto"/>
        <w:jc w:val="left"/>
        <w:rPr>
          <w:rFonts w:ascii="Times New Roman" w:hAnsi="Times New Roman" w:hint="eastAsia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泰州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K19-5</w:t>
      </w:r>
      <w:r>
        <w:rPr>
          <w:rFonts w:ascii="Times New Roman" w:hAnsi="宋体"/>
          <w:color w:val="000000"/>
          <w:kern w:val="0"/>
          <w:szCs w:val="21"/>
        </w:rPr>
        <w:t>为某电磁继电器的工作原理图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闭合时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电磁铁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有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无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磁性</w:t>
      </w:r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电灯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电铃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通电工作。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849755" cy="1017905"/>
            <wp:effectExtent l="0" t="0" r="0" b="0"/>
            <wp:docPr id="749" name="20WLZT959.EPS" descr="id:2147492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711337" name="20WLZT959.EPS" descr="id:21474920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0040" cy="101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怀化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K19-6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当闭合开关后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部分导体在磁场中做切割磁感线运动时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电流计指针会发生偏转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如图乙所示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当闭合开关后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通电导体棒在磁场中受力向左运动。其中电动机的工作原理与图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/>
          <w:color w:val="000000"/>
          <w:kern w:val="0"/>
          <w:szCs w:val="21"/>
        </w:rPr>
        <w:t>相同。发电机的工作原理与图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相同。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甲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”)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523490" cy="974725"/>
            <wp:effectExtent l="0" t="0" r="0" b="0"/>
            <wp:docPr id="750" name="20JX311.EPS" descr="id:2147492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668451" name="20JX311.EPS" descr="id:21474920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3600" cy="97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长沙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物理兴趣小组在老师的指导下做了一个有趣的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捆绳发电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实验。如图</w:t>
      </w:r>
      <w:r>
        <w:rPr>
          <w:rFonts w:ascii="Times New Roman" w:hAnsi="Times New Roman"/>
          <w:color w:val="000000"/>
          <w:kern w:val="0"/>
          <w:szCs w:val="21"/>
        </w:rPr>
        <w:t>K19-7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他们用一根导线做成跳绳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将跳绳的两端与固定在地面上的灵敏电流计相连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摇动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跳绳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发现灵敏电流计的指针左右摆动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这说明导线中产生了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摇绳发电将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能转化为电能。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69340" cy="874395"/>
            <wp:effectExtent l="0" t="0" r="0" b="0"/>
            <wp:docPr id="751" name="20WNW248.EPS" descr="id:2147492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342832" name="20WNW248.EPS" descr="id:21474920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怀化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扬声器是把电信号转化成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信号的一种装置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它的原理跟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电动机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发电机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原理相似。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K19-8</w:t>
      </w:r>
      <w:r>
        <w:rPr>
          <w:rFonts w:ascii="Times New Roman" w:hAnsi="宋体"/>
          <w:color w:val="000000"/>
          <w:kern w:val="0"/>
          <w:szCs w:val="21"/>
        </w:rPr>
        <w:t>中磁体两极间磁感线的画法正确的是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291715" cy="1737360"/>
            <wp:effectExtent l="19050" t="0" r="0" b="0"/>
            <wp:docPr id="752" name="18ZX677.EPS" descr="id:21474920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462472" name="18ZX677.EPS" descr="id:21474920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2120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K19-9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林红同学探究磁体间相互作用力大小时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用弹簧测力计吊着一磁体沿水平方向从水平放置的条形磁铁的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端移到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端的过程中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能表示弹簧测力计示数与水平位置关系的图是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718820" cy="969010"/>
            <wp:effectExtent l="0" t="0" r="0" b="0"/>
            <wp:docPr id="753" name="18ZX680.EPS" descr="id:21474920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620786" name="18ZX680.EPS" descr="id:21474920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K19-9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700020" cy="630555"/>
            <wp:effectExtent l="0" t="0" r="0" b="0"/>
            <wp:docPr id="754" name="18ZX681.EPS" descr="id:2147492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212870" name="18ZX681.EPS" descr="id:21474920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36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K19-11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林红同学将下列物体置于条形磁体与回形针之间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能使回形针掉落的是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886460" cy="1036320"/>
            <wp:effectExtent l="0" t="0" r="0" b="0"/>
            <wp:docPr id="755" name="18ZX682.EPS" descr="id:2147492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049006" name="18ZX682.EPS" descr="id:21474920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704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K19-11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玻璃板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铝箔纸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搪瓷盘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塑料板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13. 1820</w:t>
      </w:r>
      <w:r>
        <w:rPr>
          <w:rFonts w:ascii="Times New Roman" w:hAnsi="宋体"/>
          <w:color w:val="000000"/>
          <w:kern w:val="0"/>
          <w:szCs w:val="21"/>
        </w:rPr>
        <w:t>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安培在科学院的例会上做了一个小实验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引起了到会科学家的兴趣。如图</w:t>
      </w:r>
      <w:r>
        <w:rPr>
          <w:rFonts w:ascii="Times New Roman" w:hAnsi="Times New Roman"/>
          <w:color w:val="000000"/>
          <w:kern w:val="0"/>
          <w:szCs w:val="21"/>
        </w:rPr>
        <w:t>K19-12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把通电螺线管沿东西方向水平悬挂起来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然后给导线通电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会发生的现象是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48385" cy="615315"/>
            <wp:effectExtent l="0" t="0" r="0" b="0"/>
            <wp:docPr id="756" name="18ZX684.EPS" descr="id:2147492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265651" name="18ZX684.EPS" descr="id:21474920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680" cy="61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K19-12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通电螺线管仍保持原位置静止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通电螺线管转动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但最后又回到原位置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通电螺线管转动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直至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指向北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指向南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通电螺线管能在任意位置静止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昆明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K19-13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用漆包线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导线表面涂有绝缘漆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绕在纸筒上做成了一个螺线管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用来探究螺线管磁性强弱与哪些因素有关。闭合开关后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发现螺线管能够吸引一些铁钉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能使它能吸引更多铁钉的办法是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398905" cy="697865"/>
            <wp:effectExtent l="0" t="0" r="0" b="0"/>
            <wp:docPr id="757" name="20WLZT1910.EPS" descr="id:2147492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380244" name="20WLZT1910.EPS" descr="id:21474920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896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K19-13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在纸筒中插入一根铁芯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减少线圈匝数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使滑动触头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宋体"/>
          <w:color w:val="000000"/>
          <w:kern w:val="0"/>
          <w:szCs w:val="21"/>
        </w:rPr>
        <w:t>向右滑动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将电源正负极互换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德阳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在如图</w:t>
      </w:r>
      <w:r>
        <w:rPr>
          <w:rFonts w:ascii="Times New Roman" w:hAnsi="Times New Roman"/>
          <w:color w:val="000000"/>
          <w:kern w:val="0"/>
          <w:szCs w:val="21"/>
        </w:rPr>
        <w:t>K19-14</w:t>
      </w:r>
      <w:r>
        <w:rPr>
          <w:rFonts w:ascii="Times New Roman" w:hAnsi="宋体"/>
          <w:color w:val="000000"/>
          <w:kern w:val="0"/>
          <w:szCs w:val="21"/>
        </w:rPr>
        <w:t>所示的自动控制电路中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当控制电路的开关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闭合时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工作电路的情况是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26210" cy="1130300"/>
            <wp:effectExtent l="0" t="0" r="0" b="0"/>
            <wp:docPr id="758" name="20WLZT1360.EPS" descr="id:2147492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080685" name="20WLZT1360.EPS" descr="id:21474920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6320" cy="113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K19-14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灯不亮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电铃响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灯不亮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电铃不响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灯亮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电铃不响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灯亮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电铃响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江西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K19-15</w:t>
      </w:r>
      <w:r>
        <w:rPr>
          <w:rFonts w:ascii="Times New Roman" w:hAnsi="宋体"/>
          <w:color w:val="000000"/>
          <w:kern w:val="0"/>
          <w:szCs w:val="21"/>
        </w:rPr>
        <w:t>所示是小安同学自制的一个实验装置。他把带绝缘层的导线绕在塑料管外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导线两端连接着小灯泡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形成闭合电路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管内封闭一个强磁体。沿图中所示方向来回快速摇动装置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小灯泡发光。以下说法正确的是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703580" cy="694690"/>
            <wp:effectExtent l="19050" t="0" r="690" b="0"/>
            <wp:docPr id="759" name="20WLZT1039.EPS" descr="id:2147492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859550" name="20WLZT1039.EPS" descr="id:21474920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160" cy="6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K19-15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灯丝中电流方向保持不变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实验现象表明电能够生磁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该现象属于电磁感应现象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此装置与电动机原理相同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镇江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K19-16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铜棒向右运动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为使开关闭合后铜棒向左运动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下列操作可行的是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554480" cy="640080"/>
            <wp:effectExtent l="0" t="0" r="0" b="0"/>
            <wp:docPr id="760" name="20JX314.EPS" descr="id:2147492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690177" name="20JX314.EPS" descr="id:21474920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K19-16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换用更细的铜棒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将电源的正、负极对调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向左移动滑动变阻器的滑片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将电源正、负极和磁体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同时对调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18.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扬州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K19-17</w:t>
      </w:r>
      <w:r>
        <w:rPr>
          <w:rFonts w:ascii="Times New Roman" w:hAnsi="宋体"/>
          <w:color w:val="000000"/>
          <w:kern w:val="0"/>
          <w:szCs w:val="21"/>
        </w:rPr>
        <w:t>所示为直流电动机的工作原理图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下列分析正确的是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60780" cy="901700"/>
            <wp:effectExtent l="0" t="0" r="0" b="0"/>
            <wp:docPr id="761" name="20WLZT1005.EPS" descr="id:2147492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328103" name="20WLZT1005.EPS" descr="id:214749208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36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K19-17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改变磁场方向可以改变线圈转动的方向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电动机通电后不转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一定是电路断路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电动机工作过程中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消耗的电能全部转化为机械能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线圈连续转动是靠电磁继电器来实现的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齐齐哈尔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K19-18</w:t>
      </w:r>
      <w:r>
        <w:rPr>
          <w:rFonts w:ascii="Times New Roman" w:hAnsi="宋体"/>
          <w:color w:val="000000"/>
          <w:kern w:val="0"/>
          <w:szCs w:val="21"/>
        </w:rPr>
        <w:t>所示是动圈式话筒和扬声器的构造示意图。讲话时的声音使膜片振动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与之相连的线圈也跟着一起振动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线圈中产生随声音变化的电流。变化的电流通过扬声器的线圈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线圈就会在磁场中来回振动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带动纸盆也来回振动发出声音。根据以上叙述思考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316480" cy="648970"/>
            <wp:effectExtent l="19050" t="0" r="7500" b="0"/>
            <wp:docPr id="762" name="20WNW65.EPS" descr="id:2147492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076096" name="20WNW65.EPS" descr="id:214749209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600" cy="6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K19-18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扬声器的线圈振动是因为通电导线在磁场中受到力的作用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动圈式话筒是把电能转化成机械能的一种装置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电风扇的工作原理与动圈式话筒的工作原理相同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扬声器的工作原理是法拉第发现的电磁感应现象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三、作图与简答题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20.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广安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K19-19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标出小磁针的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极及磁感线的方向。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56945" cy="889635"/>
            <wp:effectExtent l="0" t="0" r="0" b="0"/>
            <wp:docPr id="763" name="20WLZT1394.EPS" descr="id:2147492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658170" name="20WLZT1394.EPS" descr="id:214749210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724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K19-19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21. </w:t>
      </w:r>
      <w:r>
        <w:rPr>
          <w:rFonts w:ascii="Times New Roman" w:hAnsi="宋体"/>
          <w:color w:val="000000"/>
          <w:kern w:val="0"/>
          <w:szCs w:val="21"/>
        </w:rPr>
        <w:t>林红同学把家里的小电风扇从插座上拔下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将小灯泡与电风扇插头的两金属片相连接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K19-20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林红用手快速拨动风扇叶片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发现小灯泡发光了。请回答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99490" cy="892810"/>
            <wp:effectExtent l="0" t="0" r="0" b="0"/>
            <wp:docPr id="764" name="JX-158.EPS" descr="id:2147492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954745" name="JX-158.EPS" descr="id:214749211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K19-20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小电风扇发电的原理是什么</w:t>
      </w:r>
      <w:r>
        <w:rPr>
          <w:rFonts w:ascii="Times New Roman" w:hAnsi="Times New Roman"/>
          <w:color w:val="000000"/>
          <w:kern w:val="0"/>
          <w:szCs w:val="21"/>
        </w:rPr>
        <w:t>？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简述实验中的能量转化过程。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四、实验与探究题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22. 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探究影响电磁铁磁性强弱的因素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林红同学制作了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两个简易电磁铁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并设计了如图</w:t>
      </w:r>
      <w:r>
        <w:rPr>
          <w:rFonts w:ascii="Times New Roman" w:hAnsi="Times New Roman"/>
          <w:color w:val="000000"/>
          <w:kern w:val="0"/>
          <w:szCs w:val="21"/>
        </w:rPr>
        <w:t>K19-21</w:t>
      </w:r>
      <w:r>
        <w:rPr>
          <w:rFonts w:ascii="Times New Roman" w:hAnsi="宋体"/>
          <w:color w:val="000000"/>
          <w:kern w:val="0"/>
          <w:szCs w:val="21"/>
        </w:rPr>
        <w:t>所示的电路。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676400" cy="831850"/>
            <wp:effectExtent l="0" t="0" r="0" b="0"/>
            <wp:docPr id="765" name="18ZX691.EPS" descr="id:2147492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421663" name="18ZX691.EPS" descr="id:21474921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52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K19-21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实验时将电磁铁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与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串联是为了控制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相等。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根据图示的情景可知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电磁铁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的磁性强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说明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　　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电磁铁磁性越强。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电磁铁吸引的大头针下端分散的原因是</w:t>
      </w:r>
      <w:r>
        <w:rPr>
          <w:rFonts w:ascii="Times New Roman" w:hAnsi="Times New Roman"/>
          <w:i/>
          <w:color w:val="000000"/>
          <w:kern w:val="0"/>
          <w:szCs w:val="21"/>
          <w:u w:val="single" w:color="000000"/>
        </w:rPr>
        <w:t> </w:t>
      </w:r>
      <w:r>
        <w:rPr>
          <w:rFonts w:ascii="Times New Roman" w:hAnsi="Times New Roman" w:hint="eastAsia"/>
          <w:i/>
          <w:color w:val="000000"/>
          <w:kern w:val="0"/>
          <w:szCs w:val="21"/>
          <w:u w:val="single" w:color="000000"/>
        </w:rPr>
        <w:t xml:space="preserve">                                                        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                                                                                       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用电磁铁吸引大头针的数量多少来反映电磁铁的磁性强弱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用到的研究方法是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                 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23. </w:t>
      </w:r>
      <w:r>
        <w:rPr>
          <w:rFonts w:ascii="Times New Roman" w:hAnsi="宋体"/>
          <w:color w:val="000000"/>
          <w:kern w:val="0"/>
          <w:szCs w:val="21"/>
        </w:rPr>
        <w:t>小明利用如图</w:t>
      </w:r>
      <w:r>
        <w:rPr>
          <w:rFonts w:ascii="Times New Roman" w:hAnsi="Times New Roman"/>
          <w:color w:val="000000"/>
          <w:kern w:val="0"/>
          <w:szCs w:val="21"/>
        </w:rPr>
        <w:t>K19-22</w:t>
      </w:r>
      <w:r>
        <w:rPr>
          <w:rFonts w:ascii="Times New Roman" w:hAnsi="宋体"/>
          <w:color w:val="000000"/>
          <w:kern w:val="0"/>
          <w:szCs w:val="21"/>
        </w:rPr>
        <w:t>所示的实验装置探究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导体在磁场中运动时产生感应电流的条件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12850" cy="728345"/>
            <wp:effectExtent l="0" t="0" r="0" b="0"/>
            <wp:docPr id="766" name="JX-159.EPS" descr="id:2147492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133515" name="JX-159.EPS" descr="id:214749212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20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K19-22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磁铁不动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导体棒沿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上下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左右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方向运动时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灵敏电流计指针会发生偏转。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导体棒不动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磁铁上下运动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灵敏电流计指针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会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不会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发生偏转。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断开开关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无论磁铁如何放置、导体棒怎样运动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灵敏电流计指针都不发生偏转。由此小明得出结论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闭合电路的一部分导体在磁场中做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</w:t>
      </w:r>
      <w:r>
        <w:rPr>
          <w:rFonts w:ascii="Times New Roman" w:hAnsi="宋体"/>
          <w:color w:val="000000"/>
          <w:kern w:val="0"/>
          <w:szCs w:val="21"/>
        </w:rPr>
        <w:t>运动时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电路中就产生感应电流。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小明进一步猜想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感应电流的大小可能与导体运动速度和磁场强弱有关。为了探究感应电流的大小与磁场强弱是否有关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他应进行的操作是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Times New Roman"/>
          <w:i/>
          <w:color w:val="000000"/>
          <w:kern w:val="0"/>
          <w:szCs w:val="21"/>
          <w:u w:val="single" w:color="000000"/>
        </w:rPr>
        <w:t> </w:t>
      </w:r>
      <w:r>
        <w:rPr>
          <w:rFonts w:ascii="Times New Roman" w:hAnsi="Times New Roman" w:hint="eastAsia"/>
          <w:i/>
          <w:color w:val="000000"/>
          <w:kern w:val="0"/>
          <w:szCs w:val="21"/>
          <w:u w:val="single" w:color="000000"/>
        </w:rPr>
        <w:t xml:space="preserve">                                                             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                                                                                       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排斥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吸引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北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密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磁场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 地球是一个大磁体，指南针指南北的原因是受到了地磁场的作用；指南针静止时，指向南方的一端是磁体的南(S)极；指向北方的一端是磁体的北(N)极，司南的握柄指南，所以司南的握柄是S极。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北方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减弱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有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电灯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乙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甲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电流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机械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由于地球是一个巨大的磁体，地磁的北极在地理的南极附近，地磁的南极在地理的北极附近，所以在地球周围存在着磁场，故如图所示，两同学手持导线分别站在地面上的东西方向，像摇动跳绳一样在空中不停地摇动导线，此时导线相当于做切割磁感线运动，故会产生感应电流，即电磁感应现象；摇绳发电将机械能转化为电能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声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电动机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 扬声器是把电流信号转化为声音信号的装置；当扬声器中的线圈中通过电流时，线圈会受到永久磁铁的磁场力的作用，从而带动与线圈相连的纸盆振动，将电信号转化成声信号，因此与电动机的原理一致。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 水平放置的条形磁铁两边磁场强，中间磁场弱，从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端到条形磁铁的中间，两磁体表现为斥力，且斥力逐渐减小，所以弹簧测力计的示数逐渐增大，从磁铁中间到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端，两磁体表现为引力，且引力逐渐增大，所以弹簧测力计的示数继续逐渐增大，则整个过程中，弹簧测力计的示数一直增大，故C正确，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、D错误。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 地球的南极为地磁场的N极，北极为地磁场的S极，由安培定则可知，通电螺线管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端为N极；通电螺线管东西悬挂，故在磁极的相互作用下，通电螺线管会转动，直至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指向北，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指向南才能处于平衡状态。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[解析]由图可知，当控制电路的开关S闭合时，左边控制电路中有电流，电磁铁具有磁性，吸引衔铁，使动触头与下面电路接通，与上面的电路断开，所以，电铃工作，灯不亮，即只有A正确。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[解析]线圈转动方向可通过改变电流方向或者磁场方向来改变；通电后电动机不转，还可能是因为线圈恰好位于平衡位置；电动机工作过程中消耗的电能部分转化为机械能，部分因发热转化为内能；连续转动是靠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两个电刷改变线圈中电流方向实现的。故选A。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如图所示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56945" cy="889635"/>
            <wp:effectExtent l="0" t="0" r="0" b="0"/>
            <wp:docPr id="1" name="20WLZT1395.EPS" descr="id:2147490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54170" name="20WLZT1395.EPS" descr="id:21474905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724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(1)林红用手快速拨动电风扇叶片时，电动机里运动的线圈切割磁感线产生了电流，使小灯泡发光了，故小电风扇是应用电磁感应原理来发电的。(2)实验中是先将机械能转化为电能，再转化为光能和内能。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(1)电流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Times New Roman"/>
          <w:i/>
          <w:color w:val="000000"/>
          <w:kern w:val="0"/>
          <w:szCs w:val="21"/>
        </w:rPr>
        <w:t>A　</w:t>
      </w:r>
      <w:r>
        <w:rPr>
          <w:rFonts w:ascii="Times New Roman" w:hAnsi="Times New Roman"/>
          <w:color w:val="000000"/>
          <w:kern w:val="0"/>
          <w:szCs w:val="21"/>
        </w:rPr>
        <w:t>电流一定时，线圈匝数越多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(3)大头针被磁化，同名磁极相互排斥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(4)转换法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(1)左右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(2)不会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(3)切割磁感线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(4)保持导体运动快慢相同，改变磁场强弱，观察灵敏电流计指针的偏转角度</w:t>
      </w:r>
    </w:p>
    <w:sectPr>
      <w:headerReference w:type="even" r:id="rId30"/>
      <w:headerReference w:type="first" r:id="rId31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212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4EE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3D33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5608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52C3D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310B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4494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3B1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29BC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BF67C0"/>
    <w:rsid w:val="00C01323"/>
    <w:rsid w:val="00C020B2"/>
    <w:rsid w:val="00C023A2"/>
    <w:rsid w:val="00C03365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4EA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17BB79EB"/>
    <w:rsid w:val="20B06B88"/>
    <w:rsid w:val="27513CA2"/>
    <w:rsid w:val="3A446EC6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header" Target="header1.xml" /><Relationship Id="rId31" Type="http://schemas.openxmlformats.org/officeDocument/2006/relationships/header" Target="header2.xml" /><Relationship Id="rId32" Type="http://schemas.openxmlformats.org/officeDocument/2006/relationships/theme" Target="theme/theme1.xml" /><Relationship Id="rId33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6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7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3531</Words>
  <Characters>3940</Characters>
  <Application>Microsoft Office Word</Application>
  <DocSecurity>0</DocSecurity>
  <Lines>33</Lines>
  <Paragraphs>9</Paragraphs>
  <ScaleCrop>false</ScaleCrop>
  <Company/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2016-09-05T09:15:00Z</cp:lastPrinted>
  <dcterms:created xsi:type="dcterms:W3CDTF">2019-08-22T04:01:00Z</dcterms:created>
  <dcterms:modified xsi:type="dcterms:W3CDTF">2020-02-11T00:42:27Z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